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04" w:rsidRPr="004B624D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6"/>
          <w:szCs w:val="36"/>
        </w:rPr>
      </w:pPr>
      <w:r w:rsidRPr="004B624D">
        <w:rPr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F82004" w:rsidRPr="004B624D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6"/>
          <w:szCs w:val="36"/>
        </w:rPr>
      </w:pPr>
      <w:r w:rsidRPr="004B624D">
        <w:rPr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F82004" w:rsidRPr="004B624D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kern w:val="2"/>
          <w:sz w:val="30"/>
          <w:szCs w:val="30"/>
        </w:rPr>
      </w:pPr>
    </w:p>
    <w:p w:rsidR="00F82004" w:rsidRPr="004B624D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kern w:val="2"/>
          <w:sz w:val="30"/>
          <w:szCs w:val="30"/>
        </w:rPr>
      </w:pPr>
    </w:p>
    <w:p w:rsidR="007220DD" w:rsidRPr="004B624D" w:rsidRDefault="00F82004" w:rsidP="00F82004">
      <w:pPr>
        <w:ind w:left="567"/>
        <w:jc w:val="both"/>
        <w:rPr>
          <w:rFonts w:cs="Times New Roman"/>
          <w:b/>
          <w:color w:val="FFFFFF" w:themeColor="background1"/>
          <w:sz w:val="28"/>
          <w:szCs w:val="28"/>
        </w:rPr>
      </w:pPr>
      <w:r w:rsidRPr="004B624D">
        <w:rPr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7220DD" w:rsidRPr="005C1A02" w:rsidRDefault="007220DD" w:rsidP="00142C96">
      <w:pPr>
        <w:ind w:left="567"/>
        <w:jc w:val="both"/>
        <w:rPr>
          <w:rFonts w:cs="Times New Roman"/>
          <w:b/>
          <w:color w:val="FF0000"/>
          <w:sz w:val="28"/>
          <w:szCs w:val="28"/>
        </w:rPr>
      </w:pPr>
    </w:p>
    <w:p w:rsidR="007220DD" w:rsidRPr="005C1A02" w:rsidRDefault="007220DD" w:rsidP="00142C96">
      <w:pPr>
        <w:ind w:left="567"/>
        <w:jc w:val="both"/>
        <w:rPr>
          <w:rFonts w:cs="Times New Roman"/>
          <w:b/>
          <w:color w:val="FF0000"/>
          <w:sz w:val="28"/>
          <w:szCs w:val="28"/>
        </w:rPr>
      </w:pPr>
    </w:p>
    <w:p w:rsidR="004B624D" w:rsidRDefault="004B624D" w:rsidP="00F00738">
      <w:pPr>
        <w:ind w:left="-567"/>
        <w:jc w:val="both"/>
        <w:rPr>
          <w:rFonts w:cs="Times New Roman"/>
          <w:b/>
          <w:sz w:val="27"/>
          <w:szCs w:val="27"/>
        </w:rPr>
      </w:pPr>
    </w:p>
    <w:p w:rsidR="004B624D" w:rsidRDefault="004B624D" w:rsidP="00F00738">
      <w:pPr>
        <w:ind w:left="-567"/>
        <w:jc w:val="both"/>
        <w:rPr>
          <w:rFonts w:cs="Times New Roman"/>
          <w:b/>
          <w:sz w:val="27"/>
          <w:szCs w:val="27"/>
        </w:rPr>
      </w:pPr>
    </w:p>
    <w:p w:rsidR="004B624D" w:rsidRDefault="004B624D" w:rsidP="00F00738">
      <w:pPr>
        <w:ind w:left="-567"/>
        <w:jc w:val="both"/>
        <w:rPr>
          <w:rFonts w:cs="Times New Roman"/>
          <w:b/>
          <w:sz w:val="27"/>
          <w:szCs w:val="27"/>
        </w:rPr>
      </w:pPr>
    </w:p>
    <w:p w:rsidR="004B624D" w:rsidRDefault="004B624D" w:rsidP="00F00738">
      <w:pPr>
        <w:ind w:left="-567"/>
        <w:jc w:val="both"/>
        <w:rPr>
          <w:rFonts w:cs="Times New Roman"/>
          <w:b/>
          <w:sz w:val="27"/>
          <w:szCs w:val="27"/>
        </w:rPr>
      </w:pPr>
    </w:p>
    <w:p w:rsidR="004B624D" w:rsidRDefault="004B624D" w:rsidP="00F00738">
      <w:pPr>
        <w:ind w:left="-567"/>
        <w:jc w:val="both"/>
        <w:rPr>
          <w:rFonts w:cs="Times New Roman"/>
          <w:b/>
          <w:sz w:val="27"/>
          <w:szCs w:val="27"/>
        </w:rPr>
      </w:pPr>
    </w:p>
    <w:p w:rsidR="00142C96" w:rsidRPr="004B624D" w:rsidRDefault="009A3F16" w:rsidP="004B624D">
      <w:pPr>
        <w:ind w:left="-567" w:firstLine="141"/>
        <w:jc w:val="both"/>
        <w:rPr>
          <w:rFonts w:cs="Times New Roman"/>
          <w:b/>
          <w:sz w:val="26"/>
          <w:szCs w:val="26"/>
        </w:rPr>
      </w:pPr>
      <w:r w:rsidRPr="004B624D">
        <w:rPr>
          <w:rFonts w:cs="Times New Roman"/>
          <w:b/>
          <w:sz w:val="26"/>
          <w:szCs w:val="26"/>
        </w:rPr>
        <w:t>24 ноября</w:t>
      </w:r>
      <w:r w:rsidR="004040ED" w:rsidRPr="004B624D">
        <w:rPr>
          <w:rFonts w:cs="Times New Roman"/>
          <w:b/>
          <w:sz w:val="26"/>
          <w:szCs w:val="26"/>
        </w:rPr>
        <w:t xml:space="preserve"> 2016 года </w:t>
      </w:r>
      <w:r w:rsidR="00F00738" w:rsidRPr="004B624D">
        <w:rPr>
          <w:rFonts w:cs="Times New Roman"/>
          <w:b/>
          <w:sz w:val="26"/>
          <w:szCs w:val="26"/>
        </w:rPr>
        <w:t xml:space="preserve">        </w:t>
      </w:r>
      <w:r w:rsidR="004B624D" w:rsidRPr="004B624D">
        <w:rPr>
          <w:rFonts w:cs="Times New Roman"/>
          <w:b/>
          <w:sz w:val="26"/>
          <w:szCs w:val="26"/>
        </w:rPr>
        <w:t xml:space="preserve">  </w:t>
      </w:r>
      <w:r w:rsidRPr="004B624D">
        <w:rPr>
          <w:rFonts w:cs="Times New Roman"/>
          <w:b/>
          <w:sz w:val="26"/>
          <w:szCs w:val="26"/>
        </w:rPr>
        <w:t>13/</w:t>
      </w:r>
      <w:r w:rsidR="004B624D" w:rsidRPr="004B624D">
        <w:rPr>
          <w:rFonts w:cs="Times New Roman"/>
          <w:b/>
          <w:sz w:val="26"/>
          <w:szCs w:val="26"/>
        </w:rPr>
        <w:t>5</w:t>
      </w:r>
    </w:p>
    <w:p w:rsidR="004B624D" w:rsidRPr="004B624D" w:rsidRDefault="004B624D" w:rsidP="004B624D">
      <w:pPr>
        <w:ind w:left="-567"/>
        <w:jc w:val="both"/>
        <w:rPr>
          <w:rFonts w:cs="Times New Roman"/>
          <w:b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</w:tblGrid>
      <w:tr w:rsidR="00142C96" w:rsidRPr="00F1110E" w:rsidTr="004E6D5D">
        <w:tc>
          <w:tcPr>
            <w:tcW w:w="5211" w:type="dxa"/>
          </w:tcPr>
          <w:p w:rsidR="00142C96" w:rsidRPr="004B624D" w:rsidRDefault="00142C96" w:rsidP="004E6D5D">
            <w:pPr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6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плане дополнительных  мероприятий по социально – экономическому развитию Бабушкинс</w:t>
            </w:r>
            <w:r w:rsidR="004040ED" w:rsidRPr="004B6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кого района города Москвы в 201</w:t>
            </w:r>
            <w:r w:rsidR="009A3F16" w:rsidRPr="004B6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4B6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году</w:t>
            </w:r>
          </w:p>
          <w:p w:rsidR="00142C96" w:rsidRPr="00F1110E" w:rsidRDefault="00142C96" w:rsidP="004E6D5D">
            <w:pPr>
              <w:rPr>
                <w:rFonts w:eastAsia="Times New Roman" w:cs="Times New Roman"/>
                <w:bCs/>
                <w:sz w:val="27"/>
                <w:szCs w:val="27"/>
                <w:u w:val="single"/>
              </w:rPr>
            </w:pPr>
          </w:p>
        </w:tc>
        <w:tc>
          <w:tcPr>
            <w:tcW w:w="284" w:type="dxa"/>
          </w:tcPr>
          <w:p w:rsidR="00142C96" w:rsidRPr="00F1110E" w:rsidRDefault="00142C96" w:rsidP="004E6D5D">
            <w:pPr>
              <w:rPr>
                <w:rFonts w:eastAsia="Times New Roman" w:cs="Times New Roman"/>
                <w:bCs/>
                <w:sz w:val="27"/>
                <w:szCs w:val="27"/>
                <w:u w:val="single"/>
              </w:rPr>
            </w:pPr>
          </w:p>
        </w:tc>
      </w:tr>
    </w:tbl>
    <w:p w:rsidR="004B624D" w:rsidRPr="004B624D" w:rsidRDefault="0018539B" w:rsidP="00F00738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 </w:t>
      </w:r>
      <w:r w:rsidRPr="004B624D">
        <w:rPr>
          <w:sz w:val="26"/>
          <w:szCs w:val="26"/>
        </w:rPr>
        <w:t xml:space="preserve">В соответствии с </w:t>
      </w:r>
      <w:r w:rsidR="00BE02D0" w:rsidRPr="004B624D">
        <w:rPr>
          <w:sz w:val="26"/>
          <w:szCs w:val="26"/>
        </w:rPr>
        <w:t>частью</w:t>
      </w:r>
      <w:r w:rsidRPr="004B624D">
        <w:rPr>
          <w:sz w:val="26"/>
          <w:szCs w:val="26"/>
        </w:rPr>
        <w:t xml:space="preserve"> </w:t>
      </w:r>
      <w:r w:rsidR="00BE02D0" w:rsidRPr="004B624D">
        <w:rPr>
          <w:sz w:val="26"/>
          <w:szCs w:val="26"/>
        </w:rPr>
        <w:t>6</w:t>
      </w:r>
      <w:r w:rsidRPr="004B624D">
        <w:rPr>
          <w:sz w:val="26"/>
          <w:szCs w:val="26"/>
        </w:rPr>
        <w:t xml:space="preserve"> статьи 1</w:t>
      </w:r>
      <w:r w:rsidR="00BE02D0" w:rsidRPr="004B624D">
        <w:rPr>
          <w:sz w:val="26"/>
          <w:szCs w:val="26"/>
        </w:rPr>
        <w:t xml:space="preserve"> и частью 14 статьи 3</w:t>
      </w:r>
      <w:r w:rsidRPr="004B624D">
        <w:rPr>
          <w:sz w:val="26"/>
          <w:szCs w:val="26"/>
        </w:rPr>
        <w:t xml:space="preserve">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D10E4" w:rsidRPr="004B624D">
        <w:rPr>
          <w:sz w:val="26"/>
          <w:szCs w:val="26"/>
        </w:rPr>
        <w:t>,</w:t>
      </w:r>
      <w:r w:rsidR="009A3F16" w:rsidRPr="004B624D">
        <w:rPr>
          <w:sz w:val="26"/>
          <w:szCs w:val="26"/>
        </w:rPr>
        <w:t xml:space="preserve"> </w:t>
      </w:r>
      <w:r w:rsidR="009A3F16" w:rsidRPr="00327E71">
        <w:rPr>
          <w:sz w:val="26"/>
          <w:szCs w:val="26"/>
        </w:rPr>
        <w:t xml:space="preserve">п.1.1 постановления Правительства Москвы </w:t>
      </w:r>
      <w:r w:rsidR="009A3F16">
        <w:rPr>
          <w:sz w:val="26"/>
          <w:szCs w:val="26"/>
        </w:rPr>
        <w:t xml:space="preserve">  </w:t>
      </w:r>
      <w:r w:rsidR="009A3F16" w:rsidRPr="00327E71">
        <w:rPr>
          <w:sz w:val="26"/>
          <w:szCs w:val="26"/>
        </w:rPr>
        <w:t>от 13.09.2012г. №</w:t>
      </w:r>
      <w:r w:rsidR="009A3F16">
        <w:rPr>
          <w:sz w:val="26"/>
          <w:szCs w:val="26"/>
        </w:rPr>
        <w:t xml:space="preserve"> </w:t>
      </w:r>
      <w:r w:rsidR="009A3F16" w:rsidRPr="00327E71">
        <w:rPr>
          <w:sz w:val="26"/>
          <w:szCs w:val="26"/>
        </w:rPr>
        <w:t>484-ПП</w:t>
      </w:r>
      <w:r w:rsidR="009A3F16">
        <w:rPr>
          <w:sz w:val="26"/>
          <w:szCs w:val="26"/>
        </w:rPr>
        <w:t xml:space="preserve"> </w:t>
      </w:r>
      <w:r w:rsidR="009A3F16" w:rsidRPr="00327E71">
        <w:rPr>
          <w:sz w:val="26"/>
          <w:szCs w:val="26"/>
        </w:rPr>
        <w:t>«О дополнительных мероприятий по социально-экономическому ра</w:t>
      </w:r>
      <w:r w:rsidR="009A3F16">
        <w:rPr>
          <w:sz w:val="26"/>
          <w:szCs w:val="26"/>
        </w:rPr>
        <w:t>звитию районов города Москвы</w:t>
      </w:r>
      <w:r w:rsidR="009A3F16" w:rsidRPr="004862D9">
        <w:rPr>
          <w:sz w:val="26"/>
          <w:szCs w:val="26"/>
        </w:rPr>
        <w:t>»</w:t>
      </w:r>
      <w:r w:rsidR="009A3F16">
        <w:rPr>
          <w:sz w:val="26"/>
          <w:szCs w:val="26"/>
        </w:rPr>
        <w:t>,</w:t>
      </w:r>
      <w:r w:rsidR="004D10E4" w:rsidRPr="004B624D">
        <w:rPr>
          <w:sz w:val="26"/>
          <w:szCs w:val="26"/>
        </w:rPr>
        <w:t xml:space="preserve"> </w:t>
      </w:r>
      <w:r w:rsidR="00781046" w:rsidRPr="004862D9">
        <w:rPr>
          <w:sz w:val="26"/>
          <w:szCs w:val="26"/>
        </w:rPr>
        <w:t xml:space="preserve">рассмотрев  предложения главы управы Бабушкинского </w:t>
      </w:r>
      <w:r w:rsidR="00AA0F19" w:rsidRPr="004B624D">
        <w:rPr>
          <w:sz w:val="26"/>
          <w:szCs w:val="26"/>
        </w:rPr>
        <w:t>города Москвы</w:t>
      </w:r>
      <w:r w:rsidR="00B04E50">
        <w:rPr>
          <w:sz w:val="26"/>
          <w:szCs w:val="26"/>
        </w:rPr>
        <w:t xml:space="preserve"> о проведении дополнительных мероприятий  по соц</w:t>
      </w:r>
      <w:r w:rsidR="00995AFA">
        <w:rPr>
          <w:sz w:val="26"/>
          <w:szCs w:val="26"/>
        </w:rPr>
        <w:t xml:space="preserve">иально-экономическому развитию </w:t>
      </w:r>
      <w:r w:rsidR="00B04E50">
        <w:rPr>
          <w:sz w:val="26"/>
          <w:szCs w:val="26"/>
        </w:rPr>
        <w:t>района</w:t>
      </w:r>
      <w:r w:rsidR="00995AFA">
        <w:rPr>
          <w:sz w:val="26"/>
          <w:szCs w:val="26"/>
        </w:rPr>
        <w:t xml:space="preserve"> в 2017 году</w:t>
      </w:r>
      <w:r w:rsidR="00F2260C" w:rsidRPr="004B624D">
        <w:rPr>
          <w:sz w:val="26"/>
          <w:szCs w:val="26"/>
        </w:rPr>
        <w:t xml:space="preserve"> </w:t>
      </w:r>
      <w:r w:rsidR="00B04E50">
        <w:rPr>
          <w:sz w:val="26"/>
          <w:szCs w:val="26"/>
        </w:rPr>
        <w:t>(</w:t>
      </w:r>
      <w:r w:rsidR="00F2260C" w:rsidRPr="004B624D">
        <w:rPr>
          <w:sz w:val="26"/>
          <w:szCs w:val="26"/>
        </w:rPr>
        <w:t xml:space="preserve">обращение </w:t>
      </w:r>
      <w:r w:rsidR="00804A7D" w:rsidRPr="004B624D">
        <w:rPr>
          <w:sz w:val="26"/>
          <w:szCs w:val="26"/>
        </w:rPr>
        <w:t>от 17.02.2016 года №И-106/16</w:t>
      </w:r>
      <w:r w:rsidR="00B04E50">
        <w:rPr>
          <w:sz w:val="26"/>
          <w:szCs w:val="26"/>
        </w:rPr>
        <w:t>)</w:t>
      </w:r>
      <w:r w:rsidRPr="004B624D">
        <w:rPr>
          <w:sz w:val="26"/>
          <w:szCs w:val="26"/>
        </w:rPr>
        <w:t>,</w:t>
      </w:r>
      <w:r w:rsidR="002E48C1" w:rsidRPr="004B624D">
        <w:rPr>
          <w:sz w:val="26"/>
          <w:szCs w:val="26"/>
        </w:rPr>
        <w:t xml:space="preserve"> </w:t>
      </w:r>
    </w:p>
    <w:p w:rsidR="007220DD" w:rsidRPr="002646DF" w:rsidRDefault="0018539B" w:rsidP="00F00738">
      <w:pPr>
        <w:jc w:val="both"/>
        <w:rPr>
          <w:b/>
          <w:sz w:val="26"/>
          <w:szCs w:val="26"/>
        </w:rPr>
      </w:pPr>
      <w:r w:rsidRPr="002646DF">
        <w:rPr>
          <w:b/>
          <w:sz w:val="26"/>
          <w:szCs w:val="26"/>
        </w:rPr>
        <w:t>Совет депутатов муниципального округа Бабушкинский решил:</w:t>
      </w:r>
    </w:p>
    <w:p w:rsidR="00F65C4F" w:rsidRPr="004B624D" w:rsidRDefault="00F65C4F" w:rsidP="00F00738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B624D">
        <w:rPr>
          <w:sz w:val="26"/>
          <w:szCs w:val="26"/>
        </w:rPr>
        <w:t xml:space="preserve">Утвердить план дополнительных мероприятий по социально-экономическому  развитию Бабушкинского района города Москвы </w:t>
      </w:r>
      <w:r w:rsidR="004040ED" w:rsidRPr="004B624D">
        <w:rPr>
          <w:sz w:val="26"/>
          <w:szCs w:val="26"/>
        </w:rPr>
        <w:t>в 201</w:t>
      </w:r>
      <w:r w:rsidR="009A3F16" w:rsidRPr="004B624D">
        <w:rPr>
          <w:sz w:val="26"/>
          <w:szCs w:val="26"/>
        </w:rPr>
        <w:t>7</w:t>
      </w:r>
      <w:r w:rsidRPr="004B624D">
        <w:rPr>
          <w:sz w:val="26"/>
          <w:szCs w:val="26"/>
        </w:rPr>
        <w:t xml:space="preserve"> году</w:t>
      </w:r>
      <w:r w:rsidR="00A9569B">
        <w:rPr>
          <w:sz w:val="26"/>
          <w:szCs w:val="26"/>
        </w:rPr>
        <w:t xml:space="preserve"> на сумму 4477,2 тысяч рублей</w:t>
      </w:r>
      <w:r w:rsidR="00F00738" w:rsidRPr="004B624D">
        <w:rPr>
          <w:sz w:val="26"/>
          <w:szCs w:val="26"/>
        </w:rPr>
        <w:t xml:space="preserve"> (п</w:t>
      </w:r>
      <w:r w:rsidRPr="004B624D">
        <w:rPr>
          <w:sz w:val="26"/>
          <w:szCs w:val="26"/>
        </w:rPr>
        <w:t xml:space="preserve">риложение </w:t>
      </w:r>
      <w:r w:rsidR="00804A7D" w:rsidRPr="004B624D">
        <w:rPr>
          <w:sz w:val="26"/>
          <w:szCs w:val="26"/>
        </w:rPr>
        <w:t>1</w:t>
      </w:r>
      <w:r w:rsidRPr="004B624D">
        <w:rPr>
          <w:sz w:val="26"/>
          <w:szCs w:val="26"/>
        </w:rPr>
        <w:t>).</w:t>
      </w:r>
    </w:p>
    <w:p w:rsidR="005C7ADA" w:rsidRPr="004B624D" w:rsidRDefault="005C7ADA" w:rsidP="00F00738">
      <w:pPr>
        <w:pStyle w:val="a5"/>
        <w:numPr>
          <w:ilvl w:val="0"/>
          <w:numId w:val="4"/>
        </w:numPr>
        <w:ind w:left="0" w:right="38" w:firstLine="0"/>
        <w:jc w:val="both"/>
        <w:rPr>
          <w:sz w:val="26"/>
          <w:szCs w:val="26"/>
        </w:rPr>
      </w:pPr>
      <w:r w:rsidRPr="004B624D">
        <w:rPr>
          <w:sz w:val="26"/>
          <w:szCs w:val="26"/>
        </w:rPr>
        <w:t>Определить участие депутатов Совета депутатов муниципального округа Бабушкинский в работе комиссии, осуществляющей открытие работ, участие в контроле за ходом выполнения указанных работ и приемку выполненных работ на объектах по благоустройству дворовых территорий в рамках реализации плана дополнител</w:t>
      </w:r>
      <w:r w:rsidR="000C1322" w:rsidRPr="004B624D">
        <w:rPr>
          <w:sz w:val="26"/>
          <w:szCs w:val="26"/>
        </w:rPr>
        <w:t xml:space="preserve">ьных мероприятий по </w:t>
      </w:r>
      <w:r w:rsidRPr="004B624D">
        <w:rPr>
          <w:sz w:val="26"/>
          <w:szCs w:val="26"/>
        </w:rPr>
        <w:t>социально-</w:t>
      </w:r>
      <w:r w:rsidR="000C1322" w:rsidRPr="004B624D">
        <w:rPr>
          <w:sz w:val="26"/>
          <w:szCs w:val="26"/>
        </w:rPr>
        <w:t xml:space="preserve">экономическому </w:t>
      </w:r>
      <w:r w:rsidRPr="004B624D">
        <w:rPr>
          <w:sz w:val="26"/>
          <w:szCs w:val="26"/>
        </w:rPr>
        <w:t>развитию Бабушкинского района города Москвы</w:t>
      </w:r>
      <w:r w:rsidR="00804A7D" w:rsidRPr="004B624D">
        <w:rPr>
          <w:sz w:val="26"/>
          <w:szCs w:val="26"/>
        </w:rPr>
        <w:t xml:space="preserve"> в 201</w:t>
      </w:r>
      <w:r w:rsidR="00F2260C" w:rsidRPr="004B624D">
        <w:rPr>
          <w:sz w:val="26"/>
          <w:szCs w:val="26"/>
        </w:rPr>
        <w:t>7</w:t>
      </w:r>
      <w:r w:rsidR="00F00738" w:rsidRPr="004B624D">
        <w:rPr>
          <w:sz w:val="26"/>
          <w:szCs w:val="26"/>
        </w:rPr>
        <w:t xml:space="preserve"> году (п</w:t>
      </w:r>
      <w:r w:rsidR="00F65C4F" w:rsidRPr="004B624D">
        <w:rPr>
          <w:sz w:val="26"/>
          <w:szCs w:val="26"/>
        </w:rPr>
        <w:t>риложение</w:t>
      </w:r>
      <w:r w:rsidRPr="004B624D">
        <w:rPr>
          <w:sz w:val="26"/>
          <w:szCs w:val="26"/>
        </w:rPr>
        <w:t xml:space="preserve"> </w:t>
      </w:r>
      <w:r w:rsidR="00F1110E" w:rsidRPr="004B624D">
        <w:rPr>
          <w:sz w:val="26"/>
          <w:szCs w:val="26"/>
        </w:rPr>
        <w:t>2</w:t>
      </w:r>
      <w:r w:rsidR="00F65C4F" w:rsidRPr="004B624D">
        <w:rPr>
          <w:sz w:val="26"/>
          <w:szCs w:val="26"/>
        </w:rPr>
        <w:t>)</w:t>
      </w:r>
      <w:r w:rsidRPr="004B624D">
        <w:rPr>
          <w:sz w:val="26"/>
          <w:szCs w:val="26"/>
        </w:rPr>
        <w:t xml:space="preserve">. </w:t>
      </w:r>
    </w:p>
    <w:p w:rsidR="00A9569B" w:rsidRPr="00A9569B" w:rsidRDefault="00A9569B" w:rsidP="00A9569B">
      <w:pPr>
        <w:ind w:right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9569B">
        <w:rPr>
          <w:sz w:val="26"/>
          <w:szCs w:val="26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A9569B" w:rsidRPr="00A9569B" w:rsidRDefault="00A9569B" w:rsidP="00A9569B">
      <w:pPr>
        <w:ind w:right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9569B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</w:t>
      </w:r>
      <w:r w:rsidRPr="00A9569B">
        <w:rPr>
          <w:rFonts w:eastAsia="Times New Roman" w:cs="Times New Roman"/>
          <w:sz w:val="26"/>
          <w:szCs w:val="26"/>
        </w:rPr>
        <w:t xml:space="preserve">разместить </w:t>
      </w:r>
      <w:r w:rsidRPr="00A9569B">
        <w:rPr>
          <w:rFonts w:cs="Times New Roman"/>
          <w:sz w:val="26"/>
          <w:szCs w:val="26"/>
        </w:rPr>
        <w:t xml:space="preserve">на официальном сайте муниципального округа Бабушкинский </w:t>
      </w:r>
      <w:r w:rsidRPr="00A9569B">
        <w:rPr>
          <w:rFonts w:cs="Times New Roman"/>
          <w:sz w:val="26"/>
          <w:szCs w:val="26"/>
          <w:lang w:val="en-US"/>
        </w:rPr>
        <w:t>babush</w:t>
      </w:r>
      <w:r w:rsidRPr="00A9569B">
        <w:rPr>
          <w:rFonts w:cs="Times New Roman"/>
          <w:sz w:val="26"/>
          <w:szCs w:val="26"/>
        </w:rPr>
        <w:t>.</w:t>
      </w:r>
      <w:r w:rsidRPr="00A9569B">
        <w:rPr>
          <w:rFonts w:cs="Times New Roman"/>
          <w:sz w:val="26"/>
          <w:szCs w:val="26"/>
          <w:lang w:val="en-US"/>
        </w:rPr>
        <w:t>ru</w:t>
      </w:r>
      <w:r w:rsidRPr="00A9569B">
        <w:rPr>
          <w:rFonts w:cs="Times New Roman"/>
          <w:sz w:val="26"/>
          <w:szCs w:val="26"/>
        </w:rPr>
        <w:t>.</w:t>
      </w:r>
    </w:p>
    <w:p w:rsidR="00A9569B" w:rsidRPr="00A9569B" w:rsidRDefault="00A9569B" w:rsidP="00A956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9569B">
        <w:rPr>
          <w:sz w:val="26"/>
          <w:szCs w:val="26"/>
        </w:rPr>
        <w:t>Контроль за выполнением настоящего решения возложить на главу       муниципального округа Бабушкинский А.А. Лисовенко.</w:t>
      </w:r>
    </w:p>
    <w:p w:rsidR="00F1110E" w:rsidRPr="004B624D" w:rsidRDefault="00F1110E" w:rsidP="00F00738">
      <w:pPr>
        <w:pStyle w:val="a5"/>
        <w:ind w:left="0"/>
        <w:jc w:val="both"/>
        <w:rPr>
          <w:sz w:val="26"/>
          <w:szCs w:val="26"/>
        </w:rPr>
      </w:pPr>
    </w:p>
    <w:p w:rsidR="00FF4118" w:rsidRPr="004B624D" w:rsidRDefault="00FF4118" w:rsidP="00F00738">
      <w:pPr>
        <w:pStyle w:val="a3"/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</w:pPr>
      <w:r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Глава муниципального </w:t>
      </w:r>
    </w:p>
    <w:p w:rsidR="00142C96" w:rsidRPr="004B624D" w:rsidRDefault="00FF4118" w:rsidP="00F1110E">
      <w:pPr>
        <w:pStyle w:val="a3"/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</w:pPr>
      <w:r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округа Бабушкинский                                         </w:t>
      </w:r>
      <w:r w:rsidR="00F00738"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               </w:t>
      </w:r>
      <w:r w:rsid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      </w:t>
      </w:r>
      <w:r w:rsidR="00F00738"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              </w:t>
      </w:r>
      <w:r w:rsidR="00F1110E"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      </w:t>
      </w:r>
      <w:r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 xml:space="preserve">   </w:t>
      </w:r>
      <w:r w:rsidR="00142C96" w:rsidRPr="004B624D">
        <w:rPr>
          <w:rFonts w:ascii="Times New Roman" w:eastAsia="Lucida Sans Unicode" w:hAnsi="Times New Roman" w:cs="Mangal"/>
          <w:b/>
          <w:kern w:val="1"/>
          <w:sz w:val="26"/>
          <w:szCs w:val="26"/>
          <w:lang w:eastAsia="zh-CN" w:bidi="hi-IN"/>
        </w:rPr>
        <w:t>А.А. Лисовенко</w:t>
      </w:r>
    </w:p>
    <w:p w:rsidR="00142C96" w:rsidRDefault="00142C96" w:rsidP="00FF4118">
      <w:pPr>
        <w:ind w:left="426" w:right="-427"/>
        <w:rPr>
          <w:b/>
          <w:sz w:val="28"/>
          <w:szCs w:val="28"/>
        </w:rPr>
        <w:sectPr w:rsidR="00142C96" w:rsidSect="004B624D">
          <w:footerReference w:type="default" r:id="rId8"/>
          <w:pgSz w:w="11906" w:h="16838"/>
          <w:pgMar w:top="284" w:right="707" w:bottom="284" w:left="1134" w:header="720" w:footer="0" w:gutter="0"/>
          <w:cols w:space="720"/>
          <w:docGrid w:linePitch="360"/>
        </w:sectPr>
      </w:pPr>
    </w:p>
    <w:p w:rsidR="00FF4118" w:rsidRDefault="00FF4118" w:rsidP="00142C96">
      <w:pPr>
        <w:ind w:right="-427"/>
        <w:rPr>
          <w:b/>
          <w:sz w:val="28"/>
          <w:szCs w:val="28"/>
        </w:rPr>
      </w:pPr>
    </w:p>
    <w:p w:rsidR="003A3FD1" w:rsidRDefault="003A3FD1" w:rsidP="002361C6">
      <w:pPr>
        <w:ind w:left="6521"/>
        <w:jc w:val="both"/>
      </w:pPr>
    </w:p>
    <w:p w:rsidR="002539D9" w:rsidRPr="0056655E" w:rsidRDefault="002539D9" w:rsidP="002539D9">
      <w:pPr>
        <w:pStyle w:val="a3"/>
        <w:jc w:val="right"/>
        <w:rPr>
          <w:rFonts w:ascii="Times New Roman" w:hAnsi="Times New Roman"/>
        </w:rPr>
      </w:pPr>
      <w:r>
        <w:rPr>
          <w:sz w:val="27"/>
          <w:szCs w:val="27"/>
        </w:rPr>
        <w:t xml:space="preserve">                       </w:t>
      </w:r>
      <w:r w:rsidR="00515900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                            </w:t>
      </w:r>
      <w:r w:rsidRPr="0056655E">
        <w:rPr>
          <w:rFonts w:ascii="Times New Roman" w:hAnsi="Times New Roman"/>
          <w:sz w:val="27"/>
          <w:szCs w:val="27"/>
        </w:rPr>
        <w:t>П</w:t>
      </w:r>
      <w:r w:rsidRPr="0056655E">
        <w:rPr>
          <w:rFonts w:ascii="Times New Roman" w:hAnsi="Times New Roman"/>
        </w:rPr>
        <w:t xml:space="preserve">риложение </w:t>
      </w:r>
      <w:r w:rsidR="00515900">
        <w:rPr>
          <w:rFonts w:ascii="Times New Roman" w:hAnsi="Times New Roman"/>
        </w:rPr>
        <w:t>2</w:t>
      </w:r>
    </w:p>
    <w:p w:rsidR="002539D9" w:rsidRPr="0056655E" w:rsidRDefault="002539D9" w:rsidP="002539D9">
      <w:pPr>
        <w:pStyle w:val="a3"/>
        <w:jc w:val="right"/>
        <w:rPr>
          <w:rFonts w:ascii="Times New Roman" w:hAnsi="Times New Roman"/>
        </w:rPr>
      </w:pPr>
      <w:r w:rsidRPr="0056655E">
        <w:rPr>
          <w:rFonts w:ascii="Times New Roman" w:hAnsi="Times New Roman"/>
        </w:rPr>
        <w:t xml:space="preserve">к решению Совета депутатов </w:t>
      </w:r>
    </w:p>
    <w:p w:rsidR="002539D9" w:rsidRPr="0056655E" w:rsidRDefault="002539D9" w:rsidP="002539D9">
      <w:pPr>
        <w:pStyle w:val="a3"/>
        <w:jc w:val="right"/>
        <w:rPr>
          <w:rFonts w:ascii="Times New Roman" w:hAnsi="Times New Roman"/>
        </w:rPr>
      </w:pPr>
      <w:r w:rsidRPr="0056655E">
        <w:rPr>
          <w:rFonts w:ascii="Times New Roman" w:hAnsi="Times New Roman"/>
        </w:rPr>
        <w:t>муниципального округа Бабушкинский</w:t>
      </w:r>
    </w:p>
    <w:p w:rsidR="002539D9" w:rsidRPr="0056655E" w:rsidRDefault="00804A7D" w:rsidP="002539D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539D9" w:rsidRPr="0056655E">
        <w:rPr>
          <w:rFonts w:ascii="Times New Roman" w:hAnsi="Times New Roman"/>
        </w:rPr>
        <w:t xml:space="preserve"> </w:t>
      </w:r>
      <w:r w:rsidR="009A3F16">
        <w:rPr>
          <w:rFonts w:ascii="Times New Roman" w:hAnsi="Times New Roman"/>
        </w:rPr>
        <w:t>24 ноября</w:t>
      </w:r>
      <w:r w:rsidR="004040ED">
        <w:rPr>
          <w:rFonts w:ascii="Times New Roman" w:hAnsi="Times New Roman"/>
        </w:rPr>
        <w:t xml:space="preserve"> 2016</w:t>
      </w:r>
      <w:r w:rsidR="002539D9" w:rsidRPr="0056655E">
        <w:rPr>
          <w:rFonts w:ascii="Times New Roman" w:hAnsi="Times New Roman"/>
        </w:rPr>
        <w:t xml:space="preserve"> года № </w:t>
      </w:r>
      <w:r w:rsidR="009A3F16">
        <w:rPr>
          <w:rFonts w:ascii="Times New Roman" w:hAnsi="Times New Roman"/>
        </w:rPr>
        <w:t>13</w:t>
      </w:r>
      <w:r w:rsidR="004040ED">
        <w:rPr>
          <w:rFonts w:ascii="Times New Roman" w:hAnsi="Times New Roman"/>
        </w:rPr>
        <w:t>/</w:t>
      </w:r>
      <w:r w:rsidR="004B624D">
        <w:rPr>
          <w:rFonts w:ascii="Times New Roman" w:hAnsi="Times New Roman"/>
        </w:rPr>
        <w:t>5</w:t>
      </w: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Pr="009A3F16" w:rsidRDefault="001855B6" w:rsidP="001855B6">
      <w:pPr>
        <w:tabs>
          <w:tab w:val="left" w:pos="4680"/>
        </w:tabs>
        <w:autoSpaceDE w:val="0"/>
        <w:ind w:firstLine="533"/>
        <w:jc w:val="center"/>
        <w:rPr>
          <w:b/>
          <w:sz w:val="28"/>
          <w:szCs w:val="28"/>
        </w:rPr>
      </w:pPr>
      <w:r w:rsidRPr="009A3F16">
        <w:rPr>
          <w:rFonts w:cs="Times New Roman"/>
          <w:b/>
          <w:sz w:val="28"/>
          <w:szCs w:val="28"/>
        </w:rPr>
        <w:t>Участие</w:t>
      </w:r>
      <w:r w:rsidR="002539D9" w:rsidRPr="009A3F16">
        <w:rPr>
          <w:rFonts w:cs="Times New Roman"/>
          <w:b/>
          <w:sz w:val="28"/>
          <w:szCs w:val="28"/>
        </w:rPr>
        <w:t xml:space="preserve"> депутатов Совета депутатов муниципального округа Бабушкинский </w:t>
      </w:r>
      <w:r w:rsidRPr="009A3F16">
        <w:rPr>
          <w:b/>
          <w:bCs/>
          <w:sz w:val="28"/>
          <w:szCs w:val="28"/>
        </w:rPr>
        <w:t xml:space="preserve">в работе комиссии, осуществляющей открытие работ, участие в контроле за ходом выполнения указанных работ и приемку выполненных работ на объектах </w:t>
      </w:r>
      <w:r w:rsidRPr="009A3F16">
        <w:rPr>
          <w:b/>
          <w:sz w:val="28"/>
          <w:szCs w:val="28"/>
        </w:rPr>
        <w:t xml:space="preserve">по благоустройству дворовых территорий в рамках </w:t>
      </w:r>
      <w:r w:rsidRPr="009A3F16">
        <w:rPr>
          <w:b/>
          <w:bCs/>
          <w:sz w:val="28"/>
          <w:szCs w:val="28"/>
        </w:rPr>
        <w:t>реализации плана дополнительных мероприятий по социально-экономическому развитию</w:t>
      </w:r>
      <w:r w:rsidRPr="009A3F16">
        <w:rPr>
          <w:b/>
          <w:sz w:val="28"/>
          <w:szCs w:val="28"/>
        </w:rPr>
        <w:t xml:space="preserve"> Бабушкинского района города Москвы в 201</w:t>
      </w:r>
      <w:r w:rsidR="009A3F16" w:rsidRPr="009A3F16">
        <w:rPr>
          <w:b/>
          <w:sz w:val="28"/>
          <w:szCs w:val="28"/>
        </w:rPr>
        <w:t>7</w:t>
      </w:r>
      <w:r w:rsidRPr="009A3F16">
        <w:rPr>
          <w:b/>
          <w:sz w:val="28"/>
          <w:szCs w:val="28"/>
        </w:rPr>
        <w:t xml:space="preserve"> году</w:t>
      </w:r>
    </w:p>
    <w:p w:rsidR="002539D9" w:rsidRPr="00022D73" w:rsidRDefault="002539D9" w:rsidP="002539D9">
      <w:pPr>
        <w:ind w:left="6804"/>
        <w:jc w:val="both"/>
        <w:rPr>
          <w:sz w:val="20"/>
          <w:szCs w:val="20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583"/>
        <w:gridCol w:w="3098"/>
        <w:gridCol w:w="2551"/>
        <w:gridCol w:w="2127"/>
        <w:gridCol w:w="2268"/>
      </w:tblGrid>
      <w:tr w:rsidR="00AA31BB" w:rsidRPr="00831F2B" w:rsidTr="00F966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BB" w:rsidRPr="00A3548D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1BB" w:rsidRPr="00A3548D" w:rsidRDefault="00AA31BB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1BB" w:rsidRPr="00A3548D" w:rsidRDefault="00AA31BB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Ф.И.О. депутатов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BB" w:rsidRPr="00A3548D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 xml:space="preserve">Ф.И.О. </w:t>
            </w:r>
            <w:r>
              <w:rPr>
                <w:b/>
                <w:bCs/>
                <w:sz w:val="22"/>
                <w:szCs w:val="22"/>
              </w:rPr>
              <w:t>резервный 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BB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Избирательный округ</w:t>
            </w:r>
          </w:p>
          <w:p w:rsidR="00AA31BB" w:rsidRPr="00A3548D" w:rsidRDefault="00AA31BB" w:rsidP="00D6417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96689" w:rsidRPr="00831F2B" w:rsidTr="00F96689">
        <w:trPr>
          <w:trHeight w:val="75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Сквер «Знаки зодиака»</w:t>
            </w:r>
          </w:p>
          <w:p w:rsidR="00F96689" w:rsidRPr="00F96689" w:rsidRDefault="00F96689" w:rsidP="00F96689">
            <w:pPr>
              <w:tabs>
                <w:tab w:val="left" w:pos="39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Алексеева Т.И.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Голуб С.В.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№1</w:t>
            </w:r>
          </w:p>
        </w:tc>
      </w:tr>
      <w:tr w:rsidR="00F96689" w:rsidRPr="00831F2B" w:rsidTr="00F966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 xml:space="preserve">Сквер по </w:t>
            </w:r>
            <w:proofErr w:type="spellStart"/>
            <w:r w:rsidRPr="00F96689">
              <w:rPr>
                <w:bCs/>
                <w:sz w:val="28"/>
                <w:szCs w:val="28"/>
              </w:rPr>
              <w:t>Верхоянской</w:t>
            </w:r>
            <w:proofErr w:type="spellEnd"/>
            <w:r w:rsidRPr="00F96689">
              <w:rPr>
                <w:bCs/>
                <w:sz w:val="28"/>
                <w:szCs w:val="28"/>
              </w:rPr>
              <w:t xml:space="preserve"> улице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Антонова С.Л.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96689" w:rsidRPr="00831F2B" w:rsidTr="00F966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ул.Осташковская</w:t>
            </w:r>
            <w:proofErr w:type="spellEnd"/>
            <w:r w:rsidRPr="00F96689">
              <w:rPr>
                <w:bCs/>
                <w:sz w:val="28"/>
                <w:szCs w:val="28"/>
              </w:rPr>
              <w:t>, д.7, к.3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Буянов С.В.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№3</w:t>
            </w:r>
          </w:p>
        </w:tc>
      </w:tr>
      <w:tr w:rsidR="00F96689" w:rsidRPr="00831F2B" w:rsidTr="00F966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ул.Енисейская</w:t>
            </w:r>
            <w:proofErr w:type="spellEnd"/>
            <w:r w:rsidRPr="00F96689">
              <w:rPr>
                <w:bCs/>
                <w:sz w:val="28"/>
                <w:szCs w:val="28"/>
              </w:rPr>
              <w:t xml:space="preserve"> д.33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Безродных А.Б.</w:t>
            </w:r>
          </w:p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Гаврилова В.В.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539D9" w:rsidRPr="00831F2B" w:rsidRDefault="002539D9" w:rsidP="002539D9">
      <w:pPr>
        <w:rPr>
          <w:sz w:val="26"/>
          <w:szCs w:val="26"/>
        </w:rPr>
      </w:pPr>
    </w:p>
    <w:p w:rsidR="002539D9" w:rsidRDefault="002539D9" w:rsidP="002539D9"/>
    <w:p w:rsidR="002539D9" w:rsidRDefault="002539D9" w:rsidP="002539D9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30676D" w:rsidRDefault="0030676D" w:rsidP="0030676D"/>
    <w:p w:rsidR="0030676D" w:rsidRDefault="0030676D" w:rsidP="0030676D">
      <w:pPr>
        <w:ind w:left="6521"/>
        <w:jc w:val="both"/>
      </w:pPr>
    </w:p>
    <w:p w:rsidR="0030676D" w:rsidRDefault="0030676D" w:rsidP="0030676D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7"/>
          <w:szCs w:val="27"/>
        </w:rPr>
      </w:pPr>
    </w:p>
    <w:p w:rsidR="0030676D" w:rsidRDefault="0030676D" w:rsidP="0030676D">
      <w:pPr>
        <w:ind w:left="6521"/>
        <w:jc w:val="both"/>
      </w:pPr>
    </w:p>
    <w:p w:rsidR="00DB5240" w:rsidRDefault="00DB5240" w:rsidP="002361C6">
      <w:pPr>
        <w:ind w:left="6521"/>
        <w:jc w:val="both"/>
        <w:sectPr w:rsidR="00DB5240" w:rsidSect="005C7ADA">
          <w:pgSz w:w="11906" w:h="16838"/>
          <w:pgMar w:top="426" w:right="425" w:bottom="510" w:left="709" w:header="720" w:footer="720" w:gutter="0"/>
          <w:cols w:space="720"/>
          <w:docGrid w:linePitch="360"/>
        </w:sectPr>
      </w:pPr>
    </w:p>
    <w:p w:rsidR="00057A29" w:rsidRPr="00F65C4F" w:rsidRDefault="00057A29" w:rsidP="00057A29">
      <w:pPr>
        <w:ind w:left="709"/>
        <w:rPr>
          <w:b/>
        </w:rPr>
      </w:pPr>
      <w:r>
        <w:rPr>
          <w:b/>
        </w:rPr>
        <w:lastRenderedPageBreak/>
        <w:t>Согласовано:</w:t>
      </w:r>
    </w:p>
    <w:p w:rsidR="00057A29" w:rsidRPr="00F65C4F" w:rsidRDefault="00057A29" w:rsidP="00057A29">
      <w:pPr>
        <w:pStyle w:val="a3"/>
        <w:tabs>
          <w:tab w:val="left" w:pos="495"/>
          <w:tab w:val="right" w:pos="15506"/>
        </w:tabs>
        <w:rPr>
          <w:rFonts w:ascii="Times New Roman" w:hAnsi="Times New Roman"/>
          <w:b/>
        </w:rPr>
      </w:pPr>
      <w:r>
        <w:tab/>
      </w:r>
      <w:r w:rsidRPr="00F65C4F">
        <w:rPr>
          <w:rFonts w:ascii="Times New Roman" w:hAnsi="Times New Roman"/>
          <w:b/>
        </w:rPr>
        <w:t>Глава управы Бабушкинского района</w:t>
      </w:r>
    </w:p>
    <w:p w:rsidR="00057A29" w:rsidRPr="0056655E" w:rsidRDefault="00057A29" w:rsidP="00057A29">
      <w:pPr>
        <w:pStyle w:val="a3"/>
        <w:tabs>
          <w:tab w:val="left" w:pos="495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 С.А. Аганеев</w:t>
      </w:r>
      <w:r>
        <w:rPr>
          <w:rFonts w:ascii="Times New Roman" w:hAnsi="Times New Roman"/>
          <w:sz w:val="27"/>
          <w:szCs w:val="27"/>
        </w:rPr>
        <w:tab/>
      </w:r>
      <w:r w:rsidRPr="0056655E">
        <w:rPr>
          <w:rFonts w:ascii="Times New Roman" w:hAnsi="Times New Roman"/>
          <w:sz w:val="27"/>
          <w:szCs w:val="27"/>
        </w:rPr>
        <w:t>П</w:t>
      </w:r>
      <w:r w:rsidRPr="0056655E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1</w:t>
      </w:r>
    </w:p>
    <w:p w:rsidR="00057A29" w:rsidRPr="0056655E" w:rsidRDefault="00057A29" w:rsidP="00057A29">
      <w:pPr>
        <w:pStyle w:val="a3"/>
        <w:tabs>
          <w:tab w:val="left" w:pos="51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655E">
        <w:rPr>
          <w:rFonts w:ascii="Times New Roman" w:hAnsi="Times New Roman"/>
        </w:rPr>
        <w:t xml:space="preserve">к решению Совета депутатов </w:t>
      </w:r>
    </w:p>
    <w:p w:rsidR="00057A29" w:rsidRPr="0056655E" w:rsidRDefault="00057A29" w:rsidP="00057A29">
      <w:pPr>
        <w:pStyle w:val="a3"/>
        <w:tabs>
          <w:tab w:val="left" w:pos="66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t>«__»_________</w:t>
      </w:r>
      <w:r w:rsidRPr="007D699E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6 </w:t>
      </w:r>
      <w:r w:rsidRPr="007D699E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</w:t>
      </w:r>
      <w:r>
        <w:rPr>
          <w:rFonts w:ascii="Times New Roman" w:hAnsi="Times New Roman"/>
        </w:rPr>
        <w:tab/>
      </w:r>
      <w:r w:rsidRPr="0056655E">
        <w:rPr>
          <w:rFonts w:ascii="Times New Roman" w:hAnsi="Times New Roman"/>
        </w:rPr>
        <w:t>муниципального округа Бабушкинский</w:t>
      </w:r>
    </w:p>
    <w:p w:rsidR="00AC296D" w:rsidRDefault="00057A29" w:rsidP="00057A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 ноября 2016</w:t>
      </w:r>
      <w:r w:rsidRPr="0056655E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13/</w:t>
      </w:r>
      <w:r>
        <w:rPr>
          <w:rFonts w:ascii="Times New Roman" w:hAnsi="Times New Roman"/>
        </w:rPr>
        <w:t>5</w:t>
      </w:r>
    </w:p>
    <w:p w:rsidR="00057A29" w:rsidRPr="0056655E" w:rsidRDefault="00B42EEB" w:rsidP="00057A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995AFA" w:rsidRDefault="00854AEA" w:rsidP="00995AFA">
      <w:pPr>
        <w:jc w:val="center"/>
        <w:rPr>
          <w:b/>
        </w:rPr>
      </w:pPr>
      <w:r>
        <w:rPr>
          <w:b/>
        </w:rPr>
        <w:t xml:space="preserve">План </w:t>
      </w:r>
      <w:r w:rsidRPr="003A3FD1">
        <w:rPr>
          <w:b/>
        </w:rPr>
        <w:t>дополните</w:t>
      </w:r>
      <w:r w:rsidR="002A18BC">
        <w:rPr>
          <w:b/>
        </w:rPr>
        <w:t>льных мероприятий по социально-</w:t>
      </w:r>
      <w:r w:rsidRPr="003A3FD1">
        <w:rPr>
          <w:b/>
        </w:rPr>
        <w:t>экономическому развитию</w:t>
      </w:r>
      <w:r w:rsidR="002A18BC">
        <w:rPr>
          <w:b/>
        </w:rPr>
        <w:t xml:space="preserve"> Бабушкинского</w:t>
      </w:r>
      <w:r w:rsidR="002A18BC" w:rsidRPr="003A3FD1">
        <w:rPr>
          <w:b/>
        </w:rPr>
        <w:t xml:space="preserve"> район</w:t>
      </w:r>
      <w:r w:rsidR="002A18BC">
        <w:rPr>
          <w:b/>
        </w:rPr>
        <w:t>а города Москвы</w:t>
      </w:r>
      <w:r w:rsidR="00995AFA">
        <w:rPr>
          <w:b/>
        </w:rPr>
        <w:t xml:space="preserve"> в 2017 году.</w:t>
      </w:r>
    </w:p>
    <w:p w:rsidR="00995AFA" w:rsidRDefault="00995AFA" w:rsidP="00995AFA">
      <w:pPr>
        <w:jc w:val="center"/>
        <w:rPr>
          <w:b/>
        </w:rPr>
      </w:pPr>
    </w:p>
    <w:p w:rsidR="00A17F3F" w:rsidRPr="00A17F3F" w:rsidRDefault="00854AEA" w:rsidP="00995AFA">
      <w:pPr>
        <w:jc w:val="center"/>
        <w:rPr>
          <w:b/>
        </w:rPr>
      </w:pPr>
      <w:r>
        <w:rPr>
          <w:b/>
        </w:rPr>
        <w:t xml:space="preserve"> </w:t>
      </w:r>
      <w:r w:rsidR="00995AFA">
        <w:rPr>
          <w:b/>
        </w:rPr>
        <w:t>Благоустройство</w:t>
      </w:r>
      <w:r w:rsidR="002A18BC">
        <w:rPr>
          <w:b/>
        </w:rPr>
        <w:t xml:space="preserve"> дворовых территорий</w:t>
      </w:r>
      <w:r w:rsidR="00995AFA">
        <w:rPr>
          <w:b/>
        </w:rPr>
        <w:t>:</w:t>
      </w:r>
    </w:p>
    <w:tbl>
      <w:tblPr>
        <w:tblW w:w="158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5"/>
        <w:gridCol w:w="1642"/>
        <w:gridCol w:w="817"/>
        <w:gridCol w:w="1140"/>
        <w:gridCol w:w="311"/>
        <w:gridCol w:w="709"/>
        <w:gridCol w:w="851"/>
        <w:gridCol w:w="923"/>
        <w:gridCol w:w="636"/>
        <w:gridCol w:w="567"/>
        <w:gridCol w:w="567"/>
        <w:gridCol w:w="684"/>
        <w:gridCol w:w="597"/>
        <w:gridCol w:w="597"/>
        <w:gridCol w:w="700"/>
        <w:gridCol w:w="600"/>
        <w:gridCol w:w="640"/>
        <w:gridCol w:w="597"/>
        <w:gridCol w:w="597"/>
        <w:gridCol w:w="640"/>
        <w:gridCol w:w="1543"/>
      </w:tblGrid>
      <w:tr w:rsidR="00A17F3F" w:rsidRPr="00A77A0E" w:rsidTr="00995AFA">
        <w:trPr>
          <w:trHeight w:val="63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Default="00A9569B" w:rsidP="00B225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U28"/>
            <w:bookmarkEnd w:id="1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9569B" w:rsidRPr="00A2134F" w:rsidRDefault="00A9569B" w:rsidP="00B225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995AFA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Адрес двора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7F3F" w:rsidRPr="00A2134F" w:rsidRDefault="00995AFA" w:rsidP="00995AFA">
            <w:pPr>
              <w:ind w:left="113" w:right="11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Площадь двора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7F3F" w:rsidRPr="00A2134F" w:rsidRDefault="00995AFA" w:rsidP="00995AFA">
            <w:pPr>
              <w:ind w:left="113" w:right="11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Затраты на проведение работ</w:t>
            </w: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ремонт асфальтовых покрытий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замена бортового камня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ремонт газонов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устройство  ограждений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Замена МАФ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устройство парковочных карманов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ремонт  площадок различного назначения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Реконструкция  контейнерных площадок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устройство цветников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Прочие виды работ</w:t>
            </w: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(указать конкретно)</w:t>
            </w:r>
          </w:p>
        </w:tc>
      </w:tr>
      <w:tr w:rsidR="00A17F3F" w:rsidRPr="00A77A0E" w:rsidTr="00A17F3F">
        <w:trPr>
          <w:trHeight w:val="1766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детские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межквартальный городок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спортивные площадки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площадки тихого отдыха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для выгула и дрессировки домашних животных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хозяйственные площадки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7F3F" w:rsidRPr="00A77A0E" w:rsidTr="00A17F3F">
        <w:trPr>
          <w:trHeight w:val="63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тыс.кв.м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пог.м</w:t>
            </w:r>
            <w:proofErr w:type="spellEnd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пог</w:t>
            </w:r>
            <w:proofErr w:type="spellEnd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м/ мест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7F3F" w:rsidRPr="00A77A0E" w:rsidTr="00A17F3F">
        <w:trPr>
          <w:trHeight w:val="3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A17F3F" w:rsidRPr="00A77A0E" w:rsidTr="00A17F3F">
        <w:trPr>
          <w:trHeight w:val="9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F3F" w:rsidRPr="00A2134F" w:rsidRDefault="00A17F3F" w:rsidP="00B225D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ул. Осташковская д.7 к.3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1 101,74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площадки для Панна-футбола</w:t>
            </w:r>
          </w:p>
        </w:tc>
      </w:tr>
      <w:tr w:rsidR="00A17F3F" w:rsidRPr="00A77A0E" w:rsidTr="00A17F3F">
        <w:trPr>
          <w:trHeight w:val="5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F3F" w:rsidRPr="00A2134F" w:rsidRDefault="00A17F3F" w:rsidP="00B225D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ул. Енисейская д.33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995,59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цветника</w:t>
            </w:r>
          </w:p>
        </w:tc>
      </w:tr>
      <w:tr w:rsidR="00A17F3F" w:rsidRPr="00A77A0E" w:rsidTr="00A17F3F">
        <w:trPr>
          <w:trHeight w:val="5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F3F" w:rsidRPr="00A2134F" w:rsidRDefault="00A17F3F" w:rsidP="00B225D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сквер  "Знаки Зодиака"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1 278,81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ремонт  </w:t>
            </w:r>
            <w:proofErr w:type="spellStart"/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</w:t>
            </w:r>
            <w:proofErr w:type="spellEnd"/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тропиночной</w:t>
            </w:r>
            <w:proofErr w:type="spellEnd"/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сети из плиточного покрытия 365,3 </w:t>
            </w:r>
            <w:proofErr w:type="spellStart"/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17F3F" w:rsidRPr="00A77A0E" w:rsidTr="00A17F3F">
        <w:trPr>
          <w:trHeight w:val="80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F3F" w:rsidRPr="00A2134F" w:rsidRDefault="00A17F3F" w:rsidP="00B225D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сквер по </w:t>
            </w:r>
            <w:proofErr w:type="spellStart"/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Верхоянской</w:t>
            </w:r>
            <w:proofErr w:type="spellEnd"/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1 101,06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площадки для Панна-футбола</w:t>
            </w:r>
          </w:p>
        </w:tc>
      </w:tr>
      <w:tr w:rsidR="00701FF4" w:rsidRPr="00A77A0E" w:rsidTr="00701FF4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4477,2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3F" w:rsidRPr="00A2134F" w:rsidRDefault="00A17F3F" w:rsidP="00B225D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13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116AF" w:rsidRPr="00515900" w:rsidRDefault="00C116AF" w:rsidP="00811EA1">
      <w:pPr>
        <w:pStyle w:val="a3"/>
        <w:jc w:val="both"/>
        <w:rPr>
          <w:rFonts w:ascii="Times New Roman" w:hAnsi="Times New Roman"/>
          <w:sz w:val="2"/>
          <w:szCs w:val="2"/>
        </w:rPr>
      </w:pPr>
    </w:p>
    <w:sectPr w:rsidR="00C116AF" w:rsidRPr="00515900" w:rsidSect="00A17F3F">
      <w:pgSz w:w="16838" w:h="11906" w:orient="landscape"/>
      <w:pgMar w:top="284" w:right="510" w:bottom="0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4D" w:rsidRDefault="00EE314D" w:rsidP="00811EA1">
      <w:r>
        <w:separator/>
      </w:r>
    </w:p>
  </w:endnote>
  <w:endnote w:type="continuationSeparator" w:id="0">
    <w:p w:rsidR="00EE314D" w:rsidRDefault="00EE314D" w:rsidP="008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77" w:rsidRPr="00A85A6B" w:rsidRDefault="00D64177" w:rsidP="00A85A6B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4D" w:rsidRDefault="00EE314D" w:rsidP="00811EA1">
      <w:r>
        <w:separator/>
      </w:r>
    </w:p>
  </w:footnote>
  <w:footnote w:type="continuationSeparator" w:id="0">
    <w:p w:rsidR="00EE314D" w:rsidRDefault="00EE314D" w:rsidP="0081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2444B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7EA2"/>
    <w:multiLevelType w:val="hybridMultilevel"/>
    <w:tmpl w:val="B29A5FB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751C"/>
    <w:multiLevelType w:val="hybridMultilevel"/>
    <w:tmpl w:val="7E6C51D6"/>
    <w:lvl w:ilvl="0" w:tplc="61881D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5E33D2"/>
    <w:multiLevelType w:val="multilevel"/>
    <w:tmpl w:val="B914D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B9"/>
    <w:rsid w:val="00002E0D"/>
    <w:rsid w:val="00031434"/>
    <w:rsid w:val="00057A29"/>
    <w:rsid w:val="0007293F"/>
    <w:rsid w:val="00076F29"/>
    <w:rsid w:val="00083268"/>
    <w:rsid w:val="000B11B3"/>
    <w:rsid w:val="000C1322"/>
    <w:rsid w:val="000D3794"/>
    <w:rsid w:val="000E0C03"/>
    <w:rsid w:val="001148AB"/>
    <w:rsid w:val="00114FA8"/>
    <w:rsid w:val="00117660"/>
    <w:rsid w:val="00132137"/>
    <w:rsid w:val="00142C96"/>
    <w:rsid w:val="00146F5C"/>
    <w:rsid w:val="0015044C"/>
    <w:rsid w:val="00184098"/>
    <w:rsid w:val="0018539B"/>
    <w:rsid w:val="001855B6"/>
    <w:rsid w:val="00195A46"/>
    <w:rsid w:val="001D76C2"/>
    <w:rsid w:val="001E4796"/>
    <w:rsid w:val="001E79F8"/>
    <w:rsid w:val="001F0273"/>
    <w:rsid w:val="002209E1"/>
    <w:rsid w:val="00230CE7"/>
    <w:rsid w:val="00232504"/>
    <w:rsid w:val="002361C6"/>
    <w:rsid w:val="002539D9"/>
    <w:rsid w:val="002646DF"/>
    <w:rsid w:val="00273C2E"/>
    <w:rsid w:val="0028553C"/>
    <w:rsid w:val="00292B0E"/>
    <w:rsid w:val="002A18BC"/>
    <w:rsid w:val="002B17D0"/>
    <w:rsid w:val="002B7EF3"/>
    <w:rsid w:val="002C0E88"/>
    <w:rsid w:val="002C210C"/>
    <w:rsid w:val="002C4ADE"/>
    <w:rsid w:val="002E130A"/>
    <w:rsid w:val="002E48C1"/>
    <w:rsid w:val="0030676D"/>
    <w:rsid w:val="0032361C"/>
    <w:rsid w:val="00324296"/>
    <w:rsid w:val="0033270C"/>
    <w:rsid w:val="0034582A"/>
    <w:rsid w:val="003622AF"/>
    <w:rsid w:val="00383A9F"/>
    <w:rsid w:val="0038470C"/>
    <w:rsid w:val="0038511E"/>
    <w:rsid w:val="003A3FD1"/>
    <w:rsid w:val="003A5799"/>
    <w:rsid w:val="003B59A4"/>
    <w:rsid w:val="003D6BE1"/>
    <w:rsid w:val="003D7FF3"/>
    <w:rsid w:val="003E3FB2"/>
    <w:rsid w:val="003E7E96"/>
    <w:rsid w:val="003F03FC"/>
    <w:rsid w:val="003F7312"/>
    <w:rsid w:val="004040ED"/>
    <w:rsid w:val="0042332E"/>
    <w:rsid w:val="00426473"/>
    <w:rsid w:val="00435A75"/>
    <w:rsid w:val="00437CFE"/>
    <w:rsid w:val="00441C68"/>
    <w:rsid w:val="00452535"/>
    <w:rsid w:val="00453B91"/>
    <w:rsid w:val="004844B3"/>
    <w:rsid w:val="004B4BE1"/>
    <w:rsid w:val="004B624D"/>
    <w:rsid w:val="004C37DA"/>
    <w:rsid w:val="004C475E"/>
    <w:rsid w:val="004D10E4"/>
    <w:rsid w:val="004E001C"/>
    <w:rsid w:val="004E4D09"/>
    <w:rsid w:val="004E6B0F"/>
    <w:rsid w:val="004E7375"/>
    <w:rsid w:val="004F2440"/>
    <w:rsid w:val="004F7743"/>
    <w:rsid w:val="00501240"/>
    <w:rsid w:val="00515900"/>
    <w:rsid w:val="00540BAB"/>
    <w:rsid w:val="00555265"/>
    <w:rsid w:val="0056655E"/>
    <w:rsid w:val="00586502"/>
    <w:rsid w:val="00594983"/>
    <w:rsid w:val="005A16A1"/>
    <w:rsid w:val="005C1A02"/>
    <w:rsid w:val="005C4CEA"/>
    <w:rsid w:val="005C7ADA"/>
    <w:rsid w:val="005D6608"/>
    <w:rsid w:val="005E740A"/>
    <w:rsid w:val="00616025"/>
    <w:rsid w:val="006240AE"/>
    <w:rsid w:val="00646CDD"/>
    <w:rsid w:val="00655F25"/>
    <w:rsid w:val="00674DFE"/>
    <w:rsid w:val="006770B5"/>
    <w:rsid w:val="006812A4"/>
    <w:rsid w:val="006C3C7E"/>
    <w:rsid w:val="00701FF4"/>
    <w:rsid w:val="00713F8A"/>
    <w:rsid w:val="00716673"/>
    <w:rsid w:val="007220DD"/>
    <w:rsid w:val="00727813"/>
    <w:rsid w:val="007340ED"/>
    <w:rsid w:val="00744CEA"/>
    <w:rsid w:val="00750401"/>
    <w:rsid w:val="007517E5"/>
    <w:rsid w:val="007629AC"/>
    <w:rsid w:val="007637F4"/>
    <w:rsid w:val="007804B6"/>
    <w:rsid w:val="00781046"/>
    <w:rsid w:val="00797E7C"/>
    <w:rsid w:val="007B0E3D"/>
    <w:rsid w:val="007C7866"/>
    <w:rsid w:val="007D477B"/>
    <w:rsid w:val="007D699E"/>
    <w:rsid w:val="007E18E7"/>
    <w:rsid w:val="007E7C35"/>
    <w:rsid w:val="00804A7D"/>
    <w:rsid w:val="00811EA1"/>
    <w:rsid w:val="00821AC2"/>
    <w:rsid w:val="00821AD0"/>
    <w:rsid w:val="00832412"/>
    <w:rsid w:val="00840B3E"/>
    <w:rsid w:val="00854AEA"/>
    <w:rsid w:val="008601D2"/>
    <w:rsid w:val="00883787"/>
    <w:rsid w:val="00884F5F"/>
    <w:rsid w:val="00895B19"/>
    <w:rsid w:val="008A2CFD"/>
    <w:rsid w:val="008A7CF8"/>
    <w:rsid w:val="008B02A6"/>
    <w:rsid w:val="008B34BB"/>
    <w:rsid w:val="008B4C16"/>
    <w:rsid w:val="008C2E80"/>
    <w:rsid w:val="008E4459"/>
    <w:rsid w:val="008F5682"/>
    <w:rsid w:val="00901BD8"/>
    <w:rsid w:val="009042AF"/>
    <w:rsid w:val="00912063"/>
    <w:rsid w:val="009210F4"/>
    <w:rsid w:val="009237E7"/>
    <w:rsid w:val="00943A56"/>
    <w:rsid w:val="0094453E"/>
    <w:rsid w:val="00970E9A"/>
    <w:rsid w:val="00983ABF"/>
    <w:rsid w:val="00987A23"/>
    <w:rsid w:val="00995AFA"/>
    <w:rsid w:val="00996C99"/>
    <w:rsid w:val="009A3F16"/>
    <w:rsid w:val="009A7A6E"/>
    <w:rsid w:val="009B6F30"/>
    <w:rsid w:val="009C0574"/>
    <w:rsid w:val="009D03FB"/>
    <w:rsid w:val="009E28C6"/>
    <w:rsid w:val="009E5785"/>
    <w:rsid w:val="009F2D6D"/>
    <w:rsid w:val="009F504E"/>
    <w:rsid w:val="00A061CB"/>
    <w:rsid w:val="00A17F3F"/>
    <w:rsid w:val="00A3548D"/>
    <w:rsid w:val="00A42421"/>
    <w:rsid w:val="00A50B19"/>
    <w:rsid w:val="00A625A6"/>
    <w:rsid w:val="00A8307C"/>
    <w:rsid w:val="00A84734"/>
    <w:rsid w:val="00A85A6B"/>
    <w:rsid w:val="00A8794D"/>
    <w:rsid w:val="00A9569B"/>
    <w:rsid w:val="00AA0F19"/>
    <w:rsid w:val="00AA31BB"/>
    <w:rsid w:val="00AB1155"/>
    <w:rsid w:val="00AC296D"/>
    <w:rsid w:val="00AE6EF6"/>
    <w:rsid w:val="00B015B5"/>
    <w:rsid w:val="00B04E50"/>
    <w:rsid w:val="00B12264"/>
    <w:rsid w:val="00B35E5B"/>
    <w:rsid w:val="00B42EEB"/>
    <w:rsid w:val="00B53B12"/>
    <w:rsid w:val="00BA2974"/>
    <w:rsid w:val="00BA6BD2"/>
    <w:rsid w:val="00BE02D0"/>
    <w:rsid w:val="00BE4900"/>
    <w:rsid w:val="00C116AF"/>
    <w:rsid w:val="00C21773"/>
    <w:rsid w:val="00C34A66"/>
    <w:rsid w:val="00C44C12"/>
    <w:rsid w:val="00C877ED"/>
    <w:rsid w:val="00CA1F6B"/>
    <w:rsid w:val="00CA297B"/>
    <w:rsid w:val="00CA2AB3"/>
    <w:rsid w:val="00CC762A"/>
    <w:rsid w:val="00CE7BB6"/>
    <w:rsid w:val="00CF0582"/>
    <w:rsid w:val="00CF4C53"/>
    <w:rsid w:val="00D26DB9"/>
    <w:rsid w:val="00D32C02"/>
    <w:rsid w:val="00D4253A"/>
    <w:rsid w:val="00D64177"/>
    <w:rsid w:val="00D810B9"/>
    <w:rsid w:val="00D938CF"/>
    <w:rsid w:val="00D94C92"/>
    <w:rsid w:val="00D9526B"/>
    <w:rsid w:val="00DB5240"/>
    <w:rsid w:val="00DC56F4"/>
    <w:rsid w:val="00DD2E4B"/>
    <w:rsid w:val="00DD7C8A"/>
    <w:rsid w:val="00DF2E1E"/>
    <w:rsid w:val="00DF6FE4"/>
    <w:rsid w:val="00E06286"/>
    <w:rsid w:val="00E31DF1"/>
    <w:rsid w:val="00E45788"/>
    <w:rsid w:val="00E63FD9"/>
    <w:rsid w:val="00E64FC4"/>
    <w:rsid w:val="00EA3132"/>
    <w:rsid w:val="00EA6C23"/>
    <w:rsid w:val="00EB47AE"/>
    <w:rsid w:val="00EE314D"/>
    <w:rsid w:val="00EF463E"/>
    <w:rsid w:val="00F00738"/>
    <w:rsid w:val="00F075EE"/>
    <w:rsid w:val="00F1110E"/>
    <w:rsid w:val="00F2260C"/>
    <w:rsid w:val="00F65980"/>
    <w:rsid w:val="00F65C4F"/>
    <w:rsid w:val="00F82004"/>
    <w:rsid w:val="00F92FFE"/>
    <w:rsid w:val="00F96689"/>
    <w:rsid w:val="00FB2FC7"/>
    <w:rsid w:val="00FD6419"/>
    <w:rsid w:val="00FE2E10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E98AB"/>
  <w15:docId w15:val="{F73205BD-0A50-42D7-AE90-52E5FB20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16025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2E1E"/>
    <w:pPr>
      <w:keepNext/>
      <w:numPr>
        <w:numId w:val="2"/>
      </w:numPr>
      <w:ind w:left="0" w:firstLine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025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B6F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02D0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F2E1E"/>
    <w:rPr>
      <w:rFonts w:eastAsia="Lucida Sans Unicode" w:cs="Mangal"/>
      <w:kern w:val="1"/>
      <w:sz w:val="28"/>
      <w:lang w:eastAsia="zh-CN" w:bidi="hi-IN"/>
    </w:rPr>
  </w:style>
  <w:style w:type="paragraph" w:customStyle="1" w:styleId="WW-">
    <w:name w:val="WW-Текст"/>
    <w:basedOn w:val="a"/>
    <w:rsid w:val="00DF2E1E"/>
    <w:pPr>
      <w:widowControl/>
      <w:suppressAutoHyphens w:val="0"/>
      <w:autoSpaceDE w:val="0"/>
      <w:ind w:firstLine="709"/>
      <w:jc w:val="both"/>
    </w:pPr>
    <w:rPr>
      <w:rFonts w:ascii="Courier New" w:eastAsia="Calibri" w:hAnsi="Courier New" w:cs="Courier New"/>
      <w:sz w:val="22"/>
      <w:szCs w:val="22"/>
      <w:lang w:bidi="ar-SA"/>
    </w:rPr>
  </w:style>
  <w:style w:type="paragraph" w:styleId="aa">
    <w:name w:val="Balloon Text"/>
    <w:basedOn w:val="a"/>
    <w:link w:val="ab"/>
    <w:rsid w:val="008C2E80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rsid w:val="008C2E8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c">
    <w:name w:val="Body Text Indent"/>
    <w:basedOn w:val="a"/>
    <w:link w:val="ad"/>
    <w:semiHidden/>
    <w:unhideWhenUsed/>
    <w:rsid w:val="00F00738"/>
    <w:pPr>
      <w:widowControl/>
      <w:autoSpaceDE w:val="0"/>
      <w:jc w:val="both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F00738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DDFB-46C8-4B12-B479-AA2D8CD8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13</cp:revision>
  <cp:lastPrinted>2016-11-29T13:10:00Z</cp:lastPrinted>
  <dcterms:created xsi:type="dcterms:W3CDTF">2016-03-01T08:52:00Z</dcterms:created>
  <dcterms:modified xsi:type="dcterms:W3CDTF">2016-11-29T13:48:00Z</dcterms:modified>
</cp:coreProperties>
</file>